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12" w:rsidRPr="00182F12" w:rsidRDefault="00182F12" w:rsidP="00182F12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</w:pPr>
      <w:r w:rsidRPr="00182F12"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  <w:t>Протокол измерений</w:t>
      </w:r>
    </w:p>
    <w:p w:rsidR="00182F12" w:rsidRPr="00493115" w:rsidRDefault="00182F12" w:rsidP="00182F12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82F12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Лабораторная работа №</w:t>
      </w:r>
      <w:r w:rsidR="00493115" w:rsidRPr="00493115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10</w:t>
      </w:r>
    </w:p>
    <w:p w:rsidR="00182F12" w:rsidRPr="00493115" w:rsidRDefault="00493115" w:rsidP="00D62EA9">
      <w:pPr>
        <w:spacing w:line="240" w:lineRule="auto"/>
        <w:jc w:val="center"/>
        <w:rPr>
          <w:rFonts w:ascii="Roboto" w:hAnsi="Roboto" w:cs="Times New Roman"/>
          <w:caps/>
          <w:sz w:val="28"/>
          <w:szCs w:val="28"/>
        </w:rPr>
      </w:pPr>
      <w:r w:rsidRPr="00493115">
        <w:rPr>
          <w:rFonts w:ascii="Roboto" w:hAnsi="Roboto" w:cs="Times New Roman"/>
          <w:caps/>
          <w:sz w:val="28"/>
          <w:szCs w:val="28"/>
        </w:rPr>
        <w:t>оПыты стоЛетова По изучениЮ фотоэффеКта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1370"/>
        <w:gridCol w:w="1940"/>
        <w:gridCol w:w="4203"/>
      </w:tblGrid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2F12" w:rsidRPr="005321BE" w:rsidRDefault="00182F12" w:rsidP="005321BE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№ группы</w:t>
            </w:r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Преподаватель каф.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ascii="Courier New" w:eastAsia="Century Schoolbook" w:hAnsi="Courier New" w:cs="Courier New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182F12" w:rsidRPr="00182F12" w:rsidTr="00D058D5">
        <w:trPr>
          <w:trHeight w:val="340"/>
        </w:trPr>
        <w:tc>
          <w:tcPr>
            <w:tcW w:w="2977" w:type="dxa"/>
          </w:tcPr>
          <w:p w:rsidR="00182F12" w:rsidRPr="00182F12" w:rsidRDefault="00182F12" w:rsidP="00182F12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 xml:space="preserve">№ </w:t>
            </w: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 w:eastAsia="ru-RU" w:bidi="ru-RU"/>
              </w:rPr>
              <w:t>кафедры</w:t>
            </w:r>
          </w:p>
        </w:tc>
        <w:tc>
          <w:tcPr>
            <w:tcW w:w="1984" w:type="dxa"/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182F12" w:rsidRPr="00182F12" w:rsidRDefault="00182F12" w:rsidP="00182F12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82F12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</w:tbl>
    <w:p w:rsidR="00182F12" w:rsidRPr="00B73DF5" w:rsidRDefault="00182F12" w:rsidP="00D62EA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F5">
        <w:rPr>
          <w:rFonts w:ascii="Times New Roman" w:hAnsi="Times New Roman" w:cs="Times New Roman"/>
          <w:b/>
          <w:sz w:val="24"/>
          <w:szCs w:val="24"/>
        </w:rPr>
        <w:t>Параметры приборов</w:t>
      </w:r>
    </w:p>
    <w:tbl>
      <w:tblPr>
        <w:tblStyle w:val="2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127"/>
        <w:gridCol w:w="1559"/>
        <w:gridCol w:w="1559"/>
        <w:gridCol w:w="2552"/>
      </w:tblGrid>
      <w:tr w:rsidR="00182F12" w:rsidRPr="00B73DF5" w:rsidTr="004A1BC4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B73DF5" w:rsidRDefault="00182F12" w:rsidP="00182F12">
            <w:pPr>
              <w:jc w:val="center"/>
            </w:pPr>
            <w:r w:rsidRPr="00B73DF5">
              <w:t>Прибор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B73DF5" w:rsidRDefault="00182F12" w:rsidP="00182F12">
            <w:pPr>
              <w:jc w:val="center"/>
            </w:pPr>
            <w:r w:rsidRPr="00B73DF5">
              <w:t>Тип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B73DF5" w:rsidRDefault="00182F12" w:rsidP="00182F12">
            <w:pPr>
              <w:jc w:val="center"/>
            </w:pPr>
            <w:r w:rsidRPr="00B73DF5">
              <w:t>Предел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B73DF5" w:rsidRDefault="00182F12" w:rsidP="00182F12">
            <w:pPr>
              <w:jc w:val="center"/>
            </w:pPr>
            <w:r w:rsidRPr="00B73DF5">
              <w:t>Цена 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B73DF5" w:rsidRDefault="00182F12" w:rsidP="00182F12">
            <w:pPr>
              <w:jc w:val="center"/>
            </w:pPr>
            <w:r w:rsidRPr="00B73DF5">
              <w:t>Класс точности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12" w:rsidRPr="00B73DF5" w:rsidRDefault="00182F12" w:rsidP="00182F12">
            <w:pPr>
              <w:jc w:val="center"/>
            </w:pPr>
            <w:r w:rsidRPr="00B73DF5">
              <w:t xml:space="preserve">Систематическая погрешность </w:t>
            </w:r>
          </w:p>
          <w:p w:rsidR="00182F12" w:rsidRPr="00B73DF5" w:rsidRDefault="00182F12" w:rsidP="00182F12">
            <w:pPr>
              <w:jc w:val="center"/>
            </w:pPr>
          </w:p>
        </w:tc>
      </w:tr>
      <w:tr w:rsidR="00B268BC" w:rsidRPr="00B73DF5" w:rsidTr="004A1BC4">
        <w:trPr>
          <w:trHeight w:val="3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r w:rsidRPr="00B73DF5">
              <w:t>Вольтметр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pPr>
              <w:jc w:val="center"/>
            </w:pPr>
            <w:r w:rsidRPr="00B73D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73DF5">
            <w:pPr>
              <w:jc w:val="center"/>
              <w:rPr>
                <w:lang w:val="en-US"/>
              </w:rPr>
            </w:pPr>
            <w:r w:rsidRPr="00B73DF5">
              <w:rPr>
                <w:lang w:val="en-US"/>
              </w:rPr>
              <w:t>99</w:t>
            </w:r>
            <w:r w:rsidRPr="00B73DF5">
              <w:t>,</w:t>
            </w:r>
            <w:r w:rsidRPr="00B73DF5">
              <w:rPr>
                <w:lang w:val="en-US"/>
              </w:rPr>
              <w:t>99</w:t>
            </w:r>
            <w:r w:rsidRPr="00B73DF5"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pPr>
              <w:jc w:val="center"/>
            </w:pPr>
            <w:r w:rsidRPr="00B73DF5">
              <w:t>0,01В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pPr>
              <w:jc w:val="center"/>
            </w:pPr>
            <w:r w:rsidRPr="00B73DF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pPr>
              <w:jc w:val="center"/>
            </w:pPr>
            <w:r w:rsidRPr="00B73DF5">
              <w:t>0,01В</w:t>
            </w:r>
          </w:p>
        </w:tc>
      </w:tr>
      <w:tr w:rsidR="00B268BC" w:rsidRPr="00B73DF5" w:rsidTr="004A1BC4">
        <w:trPr>
          <w:trHeight w:val="3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r w:rsidRPr="00B73DF5">
              <w:t>Микроамперметр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pPr>
              <w:jc w:val="center"/>
            </w:pPr>
            <w:r w:rsidRPr="00B73D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pPr>
              <w:jc w:val="center"/>
            </w:pPr>
            <w:r w:rsidRPr="00B73DF5">
              <w:t>9,99 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pPr>
              <w:jc w:val="center"/>
            </w:pPr>
            <w:r w:rsidRPr="00B73DF5">
              <w:t>0,01 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pPr>
              <w:jc w:val="center"/>
            </w:pPr>
            <w:r w:rsidRPr="00B73DF5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C" w:rsidRPr="00B73DF5" w:rsidRDefault="00B268BC" w:rsidP="00B268BC">
            <w:pPr>
              <w:jc w:val="center"/>
            </w:pPr>
            <w:r w:rsidRPr="00B73DF5">
              <w:t>0,01 мкА</w:t>
            </w:r>
          </w:p>
        </w:tc>
      </w:tr>
    </w:tbl>
    <w:p w:rsidR="00BC2C88" w:rsidRDefault="00BC2C88" w:rsidP="000F4C3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91" w:rsidRDefault="00182F12" w:rsidP="000F4C3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C3F">
        <w:rPr>
          <w:rFonts w:ascii="Times New Roman" w:hAnsi="Times New Roman" w:cs="Times New Roman"/>
          <w:b/>
          <w:sz w:val="24"/>
          <w:szCs w:val="24"/>
        </w:rPr>
        <w:t>Результаты измерений</w:t>
      </w:r>
    </w:p>
    <w:p w:rsidR="004A1BC4" w:rsidRPr="005321BE" w:rsidRDefault="004A1BC4" w:rsidP="000F4C3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321BE">
        <w:rPr>
          <w:rFonts w:ascii="Times New Roman" w:hAnsi="Times New Roman" w:cs="Times New Roman"/>
          <w:i/>
          <w:sz w:val="20"/>
          <w:szCs w:val="20"/>
        </w:rPr>
        <w:t xml:space="preserve">Фильтр №1, фиолетовый, </w:t>
      </w:r>
      <w:r w:rsidRPr="005321BE">
        <w:rPr>
          <w:rFonts w:ascii="Times New Roman" w:hAnsi="Times New Roman" w:cs="Times New Roman"/>
          <w:i/>
          <w:sz w:val="20"/>
          <w:szCs w:val="20"/>
        </w:rPr>
        <w:sym w:font="Symbol" w:char="F06C"/>
      </w:r>
      <w:r w:rsidRPr="005321BE">
        <w:rPr>
          <w:rFonts w:ascii="Times New Roman" w:hAnsi="Times New Roman" w:cs="Times New Roman"/>
          <w:i/>
          <w:sz w:val="20"/>
          <w:szCs w:val="20"/>
        </w:rPr>
        <w:t>=407 нм. Исследование прямой ветви вольт-амперной характеристики фотоэлемента</w:t>
      </w:r>
    </w:p>
    <w:tbl>
      <w:tblPr>
        <w:tblStyle w:val="a4"/>
        <w:tblpPr w:leftFromText="180" w:rightFromText="180" w:vertAnchor="text" w:horzAnchor="margin" w:tblpXSpec="center" w:tblpY="44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4A1BC4" w:rsidRPr="005321BE" w:rsidTr="004A1BC4">
        <w:trPr>
          <w:trHeight w:hRule="exact" w:val="439"/>
        </w:trPr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U</w:t>
            </w:r>
            <w:r w:rsidRPr="005321BE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I</w:t>
            </w:r>
            <w:r w:rsidRPr="005321BE">
              <w:rPr>
                <w:rFonts w:ascii="Times New Roman" w:hAnsi="Times New Roman" w:cs="Times New Roman"/>
              </w:rPr>
              <w:t>, мк</w:t>
            </w:r>
            <w:r w:rsidRPr="005321B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U,В</w:t>
            </w:r>
          </w:p>
        </w:tc>
        <w:tc>
          <w:tcPr>
            <w:tcW w:w="1772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I, мкA</w:t>
            </w:r>
          </w:p>
        </w:tc>
      </w:tr>
      <w:tr w:rsidR="004A1BC4" w:rsidRPr="005321BE" w:rsidTr="004A1BC4">
        <w:trPr>
          <w:trHeight w:hRule="exact" w:val="288"/>
        </w:trPr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C4" w:rsidRPr="005321BE" w:rsidTr="004A1BC4">
        <w:trPr>
          <w:trHeight w:hRule="exact" w:val="279"/>
        </w:trPr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C4" w:rsidRPr="005321BE" w:rsidTr="004A1BC4">
        <w:trPr>
          <w:trHeight w:hRule="exact" w:val="282"/>
        </w:trPr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C4" w:rsidRPr="005321BE" w:rsidTr="004A1BC4">
        <w:trPr>
          <w:trHeight w:hRule="exact" w:val="287"/>
        </w:trPr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C4" w:rsidRPr="005321BE" w:rsidTr="004A1BC4">
        <w:trPr>
          <w:trHeight w:hRule="exact" w:val="276"/>
        </w:trPr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1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4A1BC4" w:rsidRPr="005321BE" w:rsidRDefault="004A1BC4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BC4" w:rsidRDefault="004A1BC4" w:rsidP="004A1BC4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6F30">
        <w:rPr>
          <w:rFonts w:ascii="Times New Roman" w:hAnsi="Times New Roman" w:cs="Times New Roman"/>
          <w:b/>
          <w:i/>
          <w:sz w:val="20"/>
          <w:szCs w:val="20"/>
        </w:rPr>
        <w:t>Фильтр №1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, фиолетовый, </w:t>
      </w:r>
      <w:r w:rsidRPr="004A1BC4">
        <w:rPr>
          <w:rFonts w:ascii="Times New Roman" w:hAnsi="Times New Roman" w:cs="Times New Roman"/>
          <w:i/>
          <w:sz w:val="20"/>
          <w:szCs w:val="20"/>
        </w:rPr>
        <w:sym w:font="Symbol" w:char="F06C"/>
      </w:r>
      <w:r w:rsidRPr="004A1BC4">
        <w:rPr>
          <w:rFonts w:ascii="Times New Roman" w:hAnsi="Times New Roman" w:cs="Times New Roman"/>
          <w:i/>
          <w:sz w:val="20"/>
          <w:szCs w:val="20"/>
        </w:rPr>
        <w:t>=407 нм. Исследование вольт-амперной хар</w:t>
      </w:r>
      <w:r w:rsidR="0009099C">
        <w:rPr>
          <w:rFonts w:ascii="Times New Roman" w:hAnsi="Times New Roman" w:cs="Times New Roman"/>
          <w:i/>
          <w:sz w:val="20"/>
          <w:szCs w:val="20"/>
        </w:rPr>
        <w:t>-</w:t>
      </w:r>
      <w:r w:rsidRPr="004A1BC4">
        <w:rPr>
          <w:rFonts w:ascii="Times New Roman" w:hAnsi="Times New Roman" w:cs="Times New Roman"/>
          <w:i/>
          <w:sz w:val="20"/>
          <w:szCs w:val="20"/>
        </w:rPr>
        <w:t>ки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1BC4">
        <w:rPr>
          <w:rFonts w:ascii="Times New Roman" w:hAnsi="Times New Roman" w:cs="Times New Roman"/>
          <w:i/>
          <w:sz w:val="20"/>
          <w:szCs w:val="20"/>
        </w:rPr>
        <w:t>фотоэлемента при обратном напряжении</w:t>
      </w:r>
    </w:p>
    <w:tbl>
      <w:tblPr>
        <w:tblStyle w:val="a4"/>
        <w:tblpPr w:leftFromText="180" w:rightFromText="180" w:vertAnchor="text" w:horzAnchor="margin" w:tblpXSpec="center" w:tblpY="44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3307B6" w:rsidRPr="000F4C3F" w:rsidTr="0018677F">
        <w:trPr>
          <w:trHeight w:hRule="exact" w:val="439"/>
        </w:trPr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U</w:t>
            </w:r>
            <w:r w:rsidRPr="005321BE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I</w:t>
            </w:r>
            <w:r w:rsidRPr="005321BE">
              <w:rPr>
                <w:rFonts w:ascii="Times New Roman" w:hAnsi="Times New Roman" w:cs="Times New Roman"/>
              </w:rPr>
              <w:t>, мк</w:t>
            </w:r>
            <w:r w:rsidRPr="005321B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U,В</w:t>
            </w:r>
          </w:p>
        </w:tc>
        <w:tc>
          <w:tcPr>
            <w:tcW w:w="1772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I, мкA</w:t>
            </w:r>
          </w:p>
        </w:tc>
      </w:tr>
      <w:tr w:rsidR="003307B6" w:rsidRPr="000F4C3F" w:rsidTr="0018677F">
        <w:trPr>
          <w:trHeight w:hRule="exact" w:val="288"/>
        </w:trPr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7B6" w:rsidRPr="000F4C3F" w:rsidTr="0018677F">
        <w:trPr>
          <w:trHeight w:hRule="exact" w:val="279"/>
        </w:trPr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7B6" w:rsidRPr="000F4C3F" w:rsidTr="0018677F">
        <w:trPr>
          <w:trHeight w:hRule="exact" w:val="282"/>
        </w:trPr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7B6" w:rsidRPr="000F4C3F" w:rsidTr="0018677F">
        <w:trPr>
          <w:trHeight w:hRule="exact" w:val="287"/>
        </w:trPr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7B6" w:rsidRPr="000F4C3F" w:rsidTr="0018677F">
        <w:trPr>
          <w:trHeight w:hRule="exact" w:val="276"/>
        </w:trPr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1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3307B6" w:rsidRPr="005321BE" w:rsidRDefault="003307B6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BC4" w:rsidRDefault="004D1BF9" w:rsidP="004A1BC4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6F30">
        <w:rPr>
          <w:rFonts w:ascii="Times New Roman" w:hAnsi="Times New Roman" w:cs="Times New Roman"/>
          <w:b/>
          <w:i/>
          <w:sz w:val="20"/>
          <w:szCs w:val="20"/>
        </w:rPr>
        <w:t>Фильтр №3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зеленый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A1BC4">
        <w:rPr>
          <w:rFonts w:ascii="Times New Roman" w:hAnsi="Times New Roman" w:cs="Times New Roman"/>
          <w:i/>
          <w:sz w:val="20"/>
          <w:szCs w:val="20"/>
        </w:rPr>
        <w:sym w:font="Symbol" w:char="F06C"/>
      </w:r>
      <w:r w:rsidRPr="004A1BC4">
        <w:rPr>
          <w:rFonts w:ascii="Times New Roman" w:hAnsi="Times New Roman" w:cs="Times New Roman"/>
          <w:i/>
          <w:sz w:val="20"/>
          <w:szCs w:val="20"/>
        </w:rPr>
        <w:t>=</w:t>
      </w:r>
      <w:r>
        <w:rPr>
          <w:rFonts w:ascii="Times New Roman" w:hAnsi="Times New Roman" w:cs="Times New Roman"/>
          <w:i/>
          <w:sz w:val="20"/>
          <w:szCs w:val="20"/>
        </w:rPr>
        <w:t>546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 нм. Исследование прямой ветви вольт-амперной характеристики фотоэлемента</w:t>
      </w:r>
    </w:p>
    <w:tbl>
      <w:tblPr>
        <w:tblStyle w:val="a4"/>
        <w:tblpPr w:leftFromText="180" w:rightFromText="180" w:vertAnchor="text" w:horzAnchor="margin" w:tblpXSpec="center" w:tblpY="44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DD6F30" w:rsidRPr="000F4C3F" w:rsidTr="0018677F">
        <w:trPr>
          <w:trHeight w:hRule="exact" w:val="439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U</w:t>
            </w:r>
            <w:r w:rsidRPr="005321BE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I</w:t>
            </w:r>
            <w:r w:rsidRPr="005321BE">
              <w:rPr>
                <w:rFonts w:ascii="Times New Roman" w:hAnsi="Times New Roman" w:cs="Times New Roman"/>
              </w:rPr>
              <w:t>, мк</w:t>
            </w:r>
            <w:r w:rsidRPr="005321B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U,В</w:t>
            </w: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I, мкA</w:t>
            </w:r>
          </w:p>
        </w:tc>
      </w:tr>
      <w:tr w:rsidR="00DD6F30" w:rsidRPr="000F4C3F" w:rsidTr="0018677F">
        <w:trPr>
          <w:trHeight w:hRule="exact" w:val="288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79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82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87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76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1BF9" w:rsidRPr="006B02D2" w:rsidRDefault="004D1BF9" w:rsidP="002D4C41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DD6F30">
        <w:rPr>
          <w:rFonts w:ascii="Times New Roman" w:hAnsi="Times New Roman" w:cs="Times New Roman"/>
          <w:b/>
          <w:i/>
          <w:sz w:val="20"/>
          <w:szCs w:val="20"/>
        </w:rPr>
        <w:t>Фильтр №3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зеленый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A1BC4">
        <w:rPr>
          <w:rFonts w:ascii="Times New Roman" w:hAnsi="Times New Roman" w:cs="Times New Roman"/>
          <w:i/>
          <w:sz w:val="20"/>
          <w:szCs w:val="20"/>
        </w:rPr>
        <w:sym w:font="Symbol" w:char="F06C"/>
      </w:r>
      <w:r w:rsidRPr="004A1BC4">
        <w:rPr>
          <w:rFonts w:ascii="Times New Roman" w:hAnsi="Times New Roman" w:cs="Times New Roman"/>
          <w:i/>
          <w:sz w:val="20"/>
          <w:szCs w:val="20"/>
        </w:rPr>
        <w:t>=</w:t>
      </w:r>
      <w:r>
        <w:rPr>
          <w:rFonts w:ascii="Times New Roman" w:hAnsi="Times New Roman" w:cs="Times New Roman"/>
          <w:i/>
          <w:sz w:val="20"/>
          <w:szCs w:val="20"/>
        </w:rPr>
        <w:t>546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 нм. Исследование вольт-амперной хар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4A1BC4">
        <w:rPr>
          <w:rFonts w:ascii="Times New Roman" w:hAnsi="Times New Roman" w:cs="Times New Roman"/>
          <w:i/>
          <w:sz w:val="20"/>
          <w:szCs w:val="20"/>
        </w:rPr>
        <w:t>ки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1BC4">
        <w:rPr>
          <w:rFonts w:ascii="Times New Roman" w:hAnsi="Times New Roman" w:cs="Times New Roman"/>
          <w:i/>
          <w:sz w:val="20"/>
          <w:szCs w:val="20"/>
        </w:rPr>
        <w:t>фотоэлемента при обратном напряжении</w:t>
      </w:r>
    </w:p>
    <w:tbl>
      <w:tblPr>
        <w:tblStyle w:val="a4"/>
        <w:tblpPr w:leftFromText="180" w:rightFromText="180" w:vertAnchor="text" w:horzAnchor="margin" w:tblpXSpec="center" w:tblpY="44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DD6F30" w:rsidRPr="000F4C3F" w:rsidTr="0018677F">
        <w:trPr>
          <w:trHeight w:hRule="exact" w:val="439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U</w:t>
            </w:r>
            <w:r w:rsidRPr="005321BE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I</w:t>
            </w:r>
            <w:r w:rsidRPr="005321BE">
              <w:rPr>
                <w:rFonts w:ascii="Times New Roman" w:hAnsi="Times New Roman" w:cs="Times New Roman"/>
              </w:rPr>
              <w:t>, мк</w:t>
            </w:r>
            <w:r w:rsidRPr="005321B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U,В</w:t>
            </w: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I, мкA</w:t>
            </w:r>
          </w:p>
        </w:tc>
      </w:tr>
      <w:tr w:rsidR="00DD6F30" w:rsidRPr="000F4C3F" w:rsidTr="0018677F">
        <w:trPr>
          <w:trHeight w:hRule="exact" w:val="288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79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82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87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76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6F30" w:rsidRDefault="00DD6F30" w:rsidP="00DD6F30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C88">
        <w:rPr>
          <w:rFonts w:ascii="Times New Roman" w:hAnsi="Times New Roman" w:cs="Times New Roman"/>
          <w:b/>
          <w:i/>
          <w:sz w:val="20"/>
          <w:szCs w:val="20"/>
        </w:rPr>
        <w:lastRenderedPageBreak/>
        <w:t>Фильтр №</w:t>
      </w:r>
      <w:r w:rsidR="006A7287" w:rsidRPr="00BC2C88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A7287">
        <w:rPr>
          <w:rFonts w:ascii="Times New Roman" w:hAnsi="Times New Roman" w:cs="Times New Roman"/>
          <w:i/>
          <w:sz w:val="20"/>
          <w:szCs w:val="20"/>
        </w:rPr>
        <w:t>желтый,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1BC4">
        <w:rPr>
          <w:rFonts w:ascii="Times New Roman" w:hAnsi="Times New Roman" w:cs="Times New Roman"/>
          <w:i/>
          <w:sz w:val="20"/>
          <w:szCs w:val="20"/>
        </w:rPr>
        <w:sym w:font="Symbol" w:char="F06C"/>
      </w:r>
      <w:r w:rsidRPr="004A1BC4">
        <w:rPr>
          <w:rFonts w:ascii="Times New Roman" w:hAnsi="Times New Roman" w:cs="Times New Roman"/>
          <w:i/>
          <w:sz w:val="20"/>
          <w:szCs w:val="20"/>
        </w:rPr>
        <w:t>=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="006A7287">
        <w:rPr>
          <w:rFonts w:ascii="Times New Roman" w:hAnsi="Times New Roman" w:cs="Times New Roman"/>
          <w:i/>
          <w:sz w:val="20"/>
          <w:szCs w:val="20"/>
        </w:rPr>
        <w:t>78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 нм. Исследование прямой ветви вольт-амперной характеристики фотоэлемента</w:t>
      </w:r>
    </w:p>
    <w:tbl>
      <w:tblPr>
        <w:tblStyle w:val="a4"/>
        <w:tblpPr w:leftFromText="180" w:rightFromText="180" w:vertAnchor="text" w:horzAnchor="margin" w:tblpXSpec="center" w:tblpY="44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DD6F30" w:rsidRPr="000F4C3F" w:rsidTr="0018677F">
        <w:trPr>
          <w:trHeight w:hRule="exact" w:val="439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U</w:t>
            </w:r>
            <w:r w:rsidRPr="005321BE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I</w:t>
            </w:r>
            <w:r w:rsidRPr="005321BE">
              <w:rPr>
                <w:rFonts w:ascii="Times New Roman" w:hAnsi="Times New Roman" w:cs="Times New Roman"/>
              </w:rPr>
              <w:t>, мк</w:t>
            </w:r>
            <w:r w:rsidRPr="005321B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U,В</w:t>
            </w: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I, мкA</w:t>
            </w:r>
          </w:p>
        </w:tc>
      </w:tr>
      <w:tr w:rsidR="00DD6F30" w:rsidRPr="000F4C3F" w:rsidTr="0018677F">
        <w:trPr>
          <w:trHeight w:hRule="exact" w:val="288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79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82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87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76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6F30" w:rsidRDefault="00DD6F30" w:rsidP="00DD6F30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C88">
        <w:rPr>
          <w:rFonts w:ascii="Times New Roman" w:hAnsi="Times New Roman" w:cs="Times New Roman"/>
          <w:b/>
          <w:i/>
          <w:sz w:val="20"/>
          <w:szCs w:val="20"/>
        </w:rPr>
        <w:t>Фильтр №</w:t>
      </w:r>
      <w:r w:rsidR="006A7287" w:rsidRPr="00BC2C88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A7287">
        <w:rPr>
          <w:rFonts w:ascii="Times New Roman" w:hAnsi="Times New Roman" w:cs="Times New Roman"/>
          <w:i/>
          <w:sz w:val="20"/>
          <w:szCs w:val="20"/>
        </w:rPr>
        <w:t>желтый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A1BC4">
        <w:rPr>
          <w:rFonts w:ascii="Times New Roman" w:hAnsi="Times New Roman" w:cs="Times New Roman"/>
          <w:i/>
          <w:sz w:val="20"/>
          <w:szCs w:val="20"/>
        </w:rPr>
        <w:sym w:font="Symbol" w:char="F06C"/>
      </w:r>
      <w:r w:rsidRPr="004A1BC4">
        <w:rPr>
          <w:rFonts w:ascii="Times New Roman" w:hAnsi="Times New Roman" w:cs="Times New Roman"/>
          <w:i/>
          <w:sz w:val="20"/>
          <w:szCs w:val="20"/>
        </w:rPr>
        <w:t>=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="006A7287">
        <w:rPr>
          <w:rFonts w:ascii="Times New Roman" w:hAnsi="Times New Roman" w:cs="Times New Roman"/>
          <w:i/>
          <w:sz w:val="20"/>
          <w:szCs w:val="20"/>
        </w:rPr>
        <w:t>78</w:t>
      </w:r>
      <w:r w:rsidRPr="004A1BC4">
        <w:rPr>
          <w:rFonts w:ascii="Times New Roman" w:hAnsi="Times New Roman" w:cs="Times New Roman"/>
          <w:i/>
          <w:sz w:val="20"/>
          <w:szCs w:val="20"/>
        </w:rPr>
        <w:t xml:space="preserve"> нм. Исследование вольт-амперной хар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4A1BC4">
        <w:rPr>
          <w:rFonts w:ascii="Times New Roman" w:hAnsi="Times New Roman" w:cs="Times New Roman"/>
          <w:i/>
          <w:sz w:val="20"/>
          <w:szCs w:val="20"/>
        </w:rPr>
        <w:t>ки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1BC4">
        <w:rPr>
          <w:rFonts w:ascii="Times New Roman" w:hAnsi="Times New Roman" w:cs="Times New Roman"/>
          <w:i/>
          <w:sz w:val="20"/>
          <w:szCs w:val="20"/>
        </w:rPr>
        <w:t>фотоэлемента при обратном напряжении</w:t>
      </w:r>
    </w:p>
    <w:tbl>
      <w:tblPr>
        <w:tblStyle w:val="a4"/>
        <w:tblpPr w:leftFromText="180" w:rightFromText="180" w:vertAnchor="text" w:horzAnchor="margin" w:tblpXSpec="center" w:tblpY="44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DD6F30" w:rsidRPr="000F4C3F" w:rsidTr="0018677F">
        <w:trPr>
          <w:trHeight w:hRule="exact" w:val="439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U</w:t>
            </w:r>
            <w:r w:rsidRPr="005321BE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  <w:lang w:val="en-US"/>
              </w:rPr>
              <w:t>I</w:t>
            </w:r>
            <w:r w:rsidRPr="005321BE">
              <w:rPr>
                <w:rFonts w:ascii="Times New Roman" w:hAnsi="Times New Roman" w:cs="Times New Roman"/>
              </w:rPr>
              <w:t>, мк</w:t>
            </w:r>
            <w:r w:rsidRPr="005321BE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U,В</w:t>
            </w: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I, мкA</w:t>
            </w:r>
          </w:p>
        </w:tc>
      </w:tr>
      <w:tr w:rsidR="00DD6F30" w:rsidRPr="000F4C3F" w:rsidTr="0018677F">
        <w:trPr>
          <w:trHeight w:hRule="exact" w:val="288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79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82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87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F30" w:rsidRPr="000F4C3F" w:rsidTr="0018677F">
        <w:trPr>
          <w:trHeight w:hRule="exact" w:val="276"/>
        </w:trPr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  <w:r w:rsidRPr="005321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1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DD6F30" w:rsidRPr="005321BE" w:rsidRDefault="00DD6F30" w:rsidP="00186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F12" w:rsidRPr="004A1BC4" w:rsidRDefault="00182F12" w:rsidP="00AC52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10343" w:type="dxa"/>
        <w:tblInd w:w="5" w:type="dxa"/>
        <w:tblLook w:val="04A0" w:firstRow="1" w:lastRow="0" w:firstColumn="1" w:lastColumn="0" w:noHBand="0" w:noVBand="1"/>
      </w:tblPr>
      <w:tblGrid>
        <w:gridCol w:w="946"/>
        <w:gridCol w:w="4899"/>
        <w:gridCol w:w="4498"/>
      </w:tblGrid>
      <w:tr w:rsidR="0064379D" w:rsidRPr="005045DB" w:rsidTr="003C3DB7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Pr="00CC73EB" w:rsidRDefault="0064379D" w:rsidP="003C3DB7">
            <w:pP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A1BC4" w:rsidRDefault="004A1BC4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C5289" w:rsidRDefault="00AC5289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605E" w:rsidRPr="0020605E" w:rsidRDefault="0020605E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4379D" w:rsidRPr="005045DB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379D" w:rsidRPr="005045DB" w:rsidTr="003C3DB7">
        <w:trPr>
          <w:trHeight w:val="1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Pr="0009075A" w:rsidRDefault="0064379D" w:rsidP="00D058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4379D" w:rsidRPr="0009075A" w:rsidRDefault="0064379D" w:rsidP="00B631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06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____» </w:t>
            </w:r>
            <w:r w:rsidR="00B63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bookmarkStart w:id="0" w:name="_GoBack"/>
            <w:bookmarkEnd w:id="0"/>
            <w:r w:rsidRPr="0009075A"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79D" w:rsidRPr="00BB7C67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BB7C67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64379D" w:rsidRPr="005045DB" w:rsidTr="003C3DB7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40" w:lineRule="atLeast"/>
              <w:jc w:val="left"/>
              <w:rPr>
                <w:noProof/>
              </w:rPr>
            </w:pPr>
          </w:p>
          <w:p w:rsidR="0064379D" w:rsidRPr="005045DB" w:rsidRDefault="0064379D" w:rsidP="00D058D5">
            <w:pPr>
              <w:pStyle w:val="21"/>
              <w:shd w:val="clear" w:color="auto" w:fill="auto"/>
              <w:spacing w:after="0" w:line="40" w:lineRule="atLeast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4379D" w:rsidRPr="005045DB" w:rsidTr="003C3DB7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4379D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79D" w:rsidRPr="00BB7C67" w:rsidRDefault="0064379D" w:rsidP="00D058D5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BB7C67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:rsidR="00484E84" w:rsidRDefault="00182F12" w:rsidP="00182F12">
      <w:r>
        <w:rPr>
          <w:rFonts w:ascii="Georgia" w:hAnsi="Georgia"/>
          <w:sz w:val="28"/>
          <w:szCs w:val="28"/>
        </w:rPr>
        <w:t xml:space="preserve"> </w:t>
      </w:r>
    </w:p>
    <w:sectPr w:rsidR="00484E84" w:rsidSect="00461D7E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55" w:rsidRDefault="00341455" w:rsidP="00427F56">
      <w:pPr>
        <w:spacing w:after="0" w:line="240" w:lineRule="auto"/>
      </w:pPr>
      <w:r>
        <w:separator/>
      </w:r>
    </w:p>
  </w:endnote>
  <w:endnote w:type="continuationSeparator" w:id="0">
    <w:p w:rsidR="00341455" w:rsidRDefault="00341455" w:rsidP="004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</w:rPr>
      <w:id w:val="1518276303"/>
      <w:docPartObj>
        <w:docPartGallery w:val="Page Numbers (Bottom of Page)"/>
        <w:docPartUnique/>
      </w:docPartObj>
    </w:sdtPr>
    <w:sdtEndPr/>
    <w:sdtContent>
      <w:p w:rsidR="00427F56" w:rsidRPr="006B02D2" w:rsidRDefault="00427F56">
        <w:pPr>
          <w:pStyle w:val="a9"/>
          <w:jc w:val="center"/>
          <w:rPr>
            <w:rFonts w:ascii="Times New Roman" w:hAnsi="Times New Roman" w:cs="Times New Roman"/>
            <w:i/>
          </w:rPr>
        </w:pPr>
        <w:r w:rsidRPr="006B02D2">
          <w:rPr>
            <w:rFonts w:ascii="Times New Roman" w:hAnsi="Times New Roman" w:cs="Times New Roman"/>
            <w:i/>
          </w:rPr>
          <w:fldChar w:fldCharType="begin"/>
        </w:r>
        <w:r w:rsidRPr="006B02D2">
          <w:rPr>
            <w:rFonts w:ascii="Times New Roman" w:hAnsi="Times New Roman" w:cs="Times New Roman"/>
            <w:i/>
          </w:rPr>
          <w:instrText>PAGE   \* MERGEFORMAT</w:instrText>
        </w:r>
        <w:r w:rsidRPr="006B02D2">
          <w:rPr>
            <w:rFonts w:ascii="Times New Roman" w:hAnsi="Times New Roman" w:cs="Times New Roman"/>
            <w:i/>
          </w:rPr>
          <w:fldChar w:fldCharType="separate"/>
        </w:r>
        <w:r w:rsidR="00B631F7">
          <w:rPr>
            <w:rFonts w:ascii="Times New Roman" w:hAnsi="Times New Roman" w:cs="Times New Roman"/>
            <w:i/>
            <w:noProof/>
          </w:rPr>
          <w:t>2</w:t>
        </w:r>
        <w:r w:rsidRPr="006B02D2">
          <w:rPr>
            <w:rFonts w:ascii="Times New Roman" w:hAnsi="Times New Roman" w:cs="Times New Roman"/>
            <w:i/>
          </w:rPr>
          <w:fldChar w:fldCharType="end"/>
        </w:r>
        <w:r w:rsidR="006B02D2" w:rsidRPr="006B02D2">
          <w:rPr>
            <w:rFonts w:ascii="Times New Roman" w:hAnsi="Times New Roman" w:cs="Times New Roman"/>
            <w:i/>
          </w:rPr>
          <w:t xml:space="preserve">  Протокол измерений</w:t>
        </w:r>
        <w:r w:rsidR="006B02D2">
          <w:rPr>
            <w:rFonts w:ascii="Times New Roman" w:hAnsi="Times New Roman" w:cs="Times New Roman"/>
            <w:i/>
          </w:rPr>
          <w:t xml:space="preserve"> ЛР №10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55" w:rsidRDefault="00341455" w:rsidP="00427F56">
      <w:pPr>
        <w:spacing w:after="0" w:line="240" w:lineRule="auto"/>
      </w:pPr>
      <w:r>
        <w:separator/>
      </w:r>
    </w:p>
  </w:footnote>
  <w:footnote w:type="continuationSeparator" w:id="0">
    <w:p w:rsidR="00341455" w:rsidRDefault="00341455" w:rsidP="0042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B09"/>
    <w:multiLevelType w:val="hybridMultilevel"/>
    <w:tmpl w:val="441C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12"/>
    <w:rsid w:val="00047791"/>
    <w:rsid w:val="00066C76"/>
    <w:rsid w:val="0009044F"/>
    <w:rsid w:val="0009075A"/>
    <w:rsid w:val="0009099C"/>
    <w:rsid w:val="000F4C3F"/>
    <w:rsid w:val="00182F12"/>
    <w:rsid w:val="0020605E"/>
    <w:rsid w:val="002D4C41"/>
    <w:rsid w:val="00306959"/>
    <w:rsid w:val="003307B6"/>
    <w:rsid w:val="00341455"/>
    <w:rsid w:val="003C3DB7"/>
    <w:rsid w:val="00427F56"/>
    <w:rsid w:val="00432C61"/>
    <w:rsid w:val="00461D7E"/>
    <w:rsid w:val="00480337"/>
    <w:rsid w:val="00493115"/>
    <w:rsid w:val="004A1BC4"/>
    <w:rsid w:val="004D1BF9"/>
    <w:rsid w:val="005321BE"/>
    <w:rsid w:val="005C11BF"/>
    <w:rsid w:val="006434C9"/>
    <w:rsid w:val="0064379D"/>
    <w:rsid w:val="00666F41"/>
    <w:rsid w:val="006808A3"/>
    <w:rsid w:val="00695C11"/>
    <w:rsid w:val="006A7287"/>
    <w:rsid w:val="006B02D2"/>
    <w:rsid w:val="006B4A4C"/>
    <w:rsid w:val="00886FCF"/>
    <w:rsid w:val="008E6E20"/>
    <w:rsid w:val="00927DCC"/>
    <w:rsid w:val="009331D1"/>
    <w:rsid w:val="00972E4B"/>
    <w:rsid w:val="009C5E82"/>
    <w:rsid w:val="00A5173C"/>
    <w:rsid w:val="00A66CF5"/>
    <w:rsid w:val="00A97E86"/>
    <w:rsid w:val="00AC5289"/>
    <w:rsid w:val="00B268BC"/>
    <w:rsid w:val="00B631F7"/>
    <w:rsid w:val="00B73DF5"/>
    <w:rsid w:val="00BB7C67"/>
    <w:rsid w:val="00BC2C88"/>
    <w:rsid w:val="00BC2EF8"/>
    <w:rsid w:val="00D62EA9"/>
    <w:rsid w:val="00DD6F30"/>
    <w:rsid w:val="00DF1F32"/>
    <w:rsid w:val="00E402EA"/>
    <w:rsid w:val="00E65B9D"/>
    <w:rsid w:val="00EB6577"/>
    <w:rsid w:val="00F1494E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8FD94"/>
  <w15:chartTrackingRefBased/>
  <w15:docId w15:val="{F2950BC5-3EFC-4C78-8CA9-84E367C4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12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39"/>
    <w:rsid w:val="00182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18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18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64379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0"/>
    <w:rsid w:val="0064379D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4379D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E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F56"/>
  </w:style>
  <w:style w:type="paragraph" w:styleId="a9">
    <w:name w:val="footer"/>
    <w:basedOn w:val="a"/>
    <w:link w:val="aa"/>
    <w:uiPriority w:val="99"/>
    <w:unhideWhenUsed/>
    <w:rsid w:val="0042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8378-F924-43DE-8944-F54EC2EA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2020-05-16T10:26:00Z</cp:lastPrinted>
  <dcterms:created xsi:type="dcterms:W3CDTF">2020-09-07T14:53:00Z</dcterms:created>
  <dcterms:modified xsi:type="dcterms:W3CDTF">2020-09-07T14:53:00Z</dcterms:modified>
</cp:coreProperties>
</file>